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01" w:rsidRPr="007E5BCA" w:rsidRDefault="00280C01" w:rsidP="00280C01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280C01" w:rsidRPr="002A15E8" w:rsidRDefault="00280C01" w:rsidP="00280C01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280C01" w:rsidRPr="007E5BCA" w:rsidRDefault="00280C01" w:rsidP="00280C01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.07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280C01" w:rsidRPr="007E5BCA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0C01" w:rsidRPr="00A93BBF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0C01" w:rsidRPr="00A93BBF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 час. 00 мин. «03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280C01" w:rsidRDefault="00280C01" w:rsidP="00280C0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0C01" w:rsidRPr="00A93BBF" w:rsidRDefault="00280C01" w:rsidP="00280C0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280C01" w:rsidRDefault="00280C01" w:rsidP="00280C01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0C01" w:rsidRPr="00810BC2" w:rsidRDefault="00280C01" w:rsidP="00280C01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</w:t>
      </w:r>
      <w:r w:rsidRPr="0062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от </w:t>
      </w:r>
      <w:r w:rsidRPr="00280C01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06.05.2020 №385-1</w:t>
      </w:r>
    </w:p>
    <w:p w:rsid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участок, площадью 775,0 </w:t>
      </w:r>
      <w:proofErr w:type="spellStart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280C0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адресу: Российская Федерация, Свердловская область, Березовский городской округ, </w:t>
      </w:r>
      <w:proofErr w:type="spellStart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.Б</w:t>
      </w:r>
      <w:proofErr w:type="gramEnd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ул.Нагорная</w:t>
      </w:r>
      <w:proofErr w:type="spellEnd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61,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66:35:0104006:660.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Установлены ограничения в использовании земельного участка в контуре возможного влияния старых горных работ, на площади 399,0 </w:t>
      </w:r>
      <w:proofErr w:type="spellStart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Строительство производить на основании заключений ООО «Березовский рудник» и специализированной организации, имеющей допуск на проведение работ по изучению опасных геологических и </w:t>
      </w:r>
      <w:proofErr w:type="spellStart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инженерногеологических</w:t>
      </w:r>
      <w:proofErr w:type="spellEnd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процессов с разработкой рекомендаций по инженерной  защите территории.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Производить ликвидацию провалов земной поверхности в случае возникновения грунтом, камнем или каким-либо другим материалом.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Информировать маркшейдерскую службу общества с ограниченной ответственностью «Березовский рудник» по фактам возникновения провалов и деформаций земной поверхности.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вида разрешенного использования: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выращивание сельскохозяйственных культур; размещение индивидуальных гаражей и хозяйственных построек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расположены зеленые насаждения.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использования земельного участка требуется строительство инженерных коммуникаций. 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0C01" w:rsidRPr="00280C01" w:rsidRDefault="00280C01" w:rsidP="00280C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28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 – 847 594 (восемьсот сорок семь тысяч пятьсот девяносто четыре) рубля;</w:t>
      </w:r>
    </w:p>
    <w:p w:rsidR="00280C01" w:rsidRPr="00280C01" w:rsidRDefault="00280C01" w:rsidP="00280C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0C01" w:rsidRDefault="00280C01" w:rsidP="00280C01">
      <w:pPr>
        <w:spacing w:after="0" w:line="240" w:lineRule="atLeast"/>
        <w:ind w:right="-2"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№47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Рахимова Регина Рудольфовна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Внесен задаток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169 519</w:t>
      </w:r>
      <w:r w:rsidRPr="00626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</w:t>
      </w: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№48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14.07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Корешкова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 Александровна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Внесен задаток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169 519</w:t>
      </w:r>
      <w:r w:rsidRPr="00626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08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</w:t>
      </w: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№57 от 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Ибрагимова Эльза Аликовна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Внесен задаток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169 519</w:t>
      </w:r>
      <w:r w:rsidRPr="00626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</w:t>
      </w: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№63 от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Мингазов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Рустам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Нуруллович</w:t>
      </w:r>
      <w:proofErr w:type="spellEnd"/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Внесен задаток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169 519</w:t>
      </w:r>
      <w:r w:rsidRPr="00626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15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</w:t>
      </w: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№64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proofErr w:type="spellStart"/>
      <w:r w:rsidR="007A0A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Мухаметгалеев</w:t>
      </w:r>
      <w:proofErr w:type="spellEnd"/>
      <w:r w:rsidR="007A0A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 w:rsidR="007A0A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Гайтылахатович</w:t>
      </w:r>
      <w:proofErr w:type="spellEnd"/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Внесен задаток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169 519</w:t>
      </w:r>
      <w:r w:rsidRPr="00626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A0A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</w:t>
      </w:r>
    </w:p>
    <w:p w:rsidR="007A0A06" w:rsidRDefault="007A0A06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№65 от 29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Рыков Максим Николаевич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Внесен задаток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169 519</w:t>
      </w:r>
      <w:r w:rsidRPr="00626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</w:t>
      </w:r>
    </w:p>
    <w:p w:rsidR="007A0A06" w:rsidRDefault="007A0A06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№66 от 30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Банковская Ольга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Александровна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Внесен задаток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169 519</w:t>
      </w:r>
      <w:r w:rsidRPr="00626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30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</w:t>
      </w: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0C01" w:rsidRDefault="00280C01" w:rsidP="00280C01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7A0A06" w:rsidRDefault="007A0A06" w:rsidP="007A0A06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Рахимова Регина Рудольфовна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A0A06" w:rsidRDefault="007A0A06" w:rsidP="007A0A06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Корешкова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 Александровна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A0A06" w:rsidRDefault="007A0A06" w:rsidP="007A0A06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Ибрагимова Эльза Аликовна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A0A06" w:rsidRDefault="007A0A06" w:rsidP="007A0A06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Мингазов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Рустам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Нуруллович</w:t>
      </w:r>
      <w:proofErr w:type="spellEnd"/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A0A06" w:rsidRDefault="007A0A06" w:rsidP="007A0A06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Мухаметгалеев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Гайтылахатович</w:t>
      </w:r>
      <w:proofErr w:type="spellEnd"/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80C01" w:rsidRDefault="007A0A06" w:rsidP="007A0A06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Рыков Максим Николаевич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80C01" w:rsidRDefault="00280C01" w:rsidP="00280C0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EB7" w:rsidRDefault="00280C01" w:rsidP="00397EB7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</w:t>
      </w:r>
    </w:p>
    <w:p w:rsidR="00397EB7" w:rsidRPr="004F07D6" w:rsidRDefault="00397EB7" w:rsidP="00397EB7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EB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Банковская Ольга Александровна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4F07D6">
        <w:rPr>
          <w:rFonts w:ascii="Times New Roman" w:hAnsi="Times New Roman" w:cs="Times New Roman"/>
          <w:sz w:val="24"/>
          <w:szCs w:val="24"/>
        </w:rPr>
        <w:t xml:space="preserve"> </w:t>
      </w:r>
      <w:r w:rsidRPr="004F07D6">
        <w:rPr>
          <w:rFonts w:ascii="Times New Roman" w:hAnsi="Times New Roman" w:cs="Times New Roman"/>
          <w:sz w:val="24"/>
          <w:szCs w:val="24"/>
        </w:rPr>
        <w:t>на основании пп.2 п.8 ст.39.12 Земельного кодекса РФ</w:t>
      </w:r>
    </w:p>
    <w:p w:rsidR="00280C01" w:rsidRDefault="00280C01" w:rsidP="00280C0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0C01" w:rsidRDefault="00280C01" w:rsidP="00280C01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0C01" w:rsidRDefault="00280C01" w:rsidP="00280C01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0C01" w:rsidRPr="007E5BCA" w:rsidRDefault="00280C01" w:rsidP="00280C01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280C01" w:rsidRDefault="00280C01" w:rsidP="00280C01">
      <w:pPr>
        <w:spacing w:after="0" w:line="240" w:lineRule="atLeast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280C01" w:rsidRDefault="00280C01" w:rsidP="00280C01"/>
    <w:p w:rsidR="003E14FF" w:rsidRDefault="003E14FF"/>
    <w:sectPr w:rsidR="003E14FF" w:rsidSect="00963B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C4"/>
    <w:rsid w:val="000036D6"/>
    <w:rsid w:val="00280C01"/>
    <w:rsid w:val="00397EB7"/>
    <w:rsid w:val="003E14FF"/>
    <w:rsid w:val="007A0A06"/>
    <w:rsid w:val="00A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0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0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2020-07-31T05:26:00Z</dcterms:created>
  <dcterms:modified xsi:type="dcterms:W3CDTF">2020-07-31T06:00:00Z</dcterms:modified>
</cp:coreProperties>
</file>